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C2" w:rsidRDefault="00931FC2" w:rsidP="00931FC2">
      <w:pPr>
        <w:pStyle w:val="11"/>
        <w:spacing w:line="360" w:lineRule="auto"/>
        <w:jc w:val="center"/>
        <w:rPr>
          <w:b/>
        </w:rPr>
      </w:pPr>
      <w:r>
        <w:rPr>
          <w:b/>
          <w:bCs/>
          <w:sz w:val="27"/>
          <w:szCs w:val="27"/>
        </w:rPr>
        <w:t>Р</w:t>
      </w:r>
      <w:r w:rsidR="007E3786">
        <w:rPr>
          <w:b/>
          <w:bCs/>
          <w:sz w:val="27"/>
          <w:szCs w:val="27"/>
        </w:rPr>
        <w:t>аспоряжение о закреплении тем курсовых работ</w:t>
      </w:r>
      <w:r>
        <w:rPr>
          <w:b/>
          <w:bCs/>
          <w:sz w:val="27"/>
          <w:szCs w:val="27"/>
        </w:rPr>
        <w:t xml:space="preserve"> за обучающимися по направлению подготовки 43.03.02 Туризм, группа Т-2</w:t>
      </w:r>
      <w:r w:rsidRPr="00931FC2">
        <w:rPr>
          <w:b/>
          <w:bCs/>
          <w:sz w:val="27"/>
          <w:szCs w:val="27"/>
        </w:rPr>
        <w:t xml:space="preserve">2 </w:t>
      </w:r>
      <w:r>
        <w:rPr>
          <w:b/>
          <w:bCs/>
          <w:sz w:val="27"/>
          <w:szCs w:val="27"/>
        </w:rPr>
        <w:t xml:space="preserve">БО, 2023/24 </w:t>
      </w:r>
      <w:proofErr w:type="spellStart"/>
      <w:r>
        <w:rPr>
          <w:b/>
          <w:bCs/>
          <w:sz w:val="27"/>
          <w:szCs w:val="27"/>
        </w:rPr>
        <w:t>уч</w:t>
      </w:r>
      <w:proofErr w:type="gramStart"/>
      <w:r>
        <w:rPr>
          <w:b/>
          <w:bCs/>
          <w:sz w:val="27"/>
          <w:szCs w:val="27"/>
        </w:rPr>
        <w:t>.г</w:t>
      </w:r>
      <w:proofErr w:type="gramEnd"/>
      <w:r>
        <w:rPr>
          <w:b/>
          <w:bCs/>
          <w:sz w:val="27"/>
          <w:szCs w:val="27"/>
        </w:rPr>
        <w:t>од</w:t>
      </w:r>
      <w:proofErr w:type="spellEnd"/>
    </w:p>
    <w:tbl>
      <w:tblPr>
        <w:tblW w:w="10770" w:type="dxa"/>
        <w:tblInd w:w="-9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1"/>
        <w:gridCol w:w="2976"/>
        <w:gridCol w:w="3677"/>
        <w:gridCol w:w="3546"/>
      </w:tblGrid>
      <w:tr w:rsidR="00931FC2" w:rsidRPr="000A30C6" w:rsidTr="00931FC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30C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30C6">
              <w:rPr>
                <w:rFonts w:ascii="Times New Roman" w:eastAsia="Times New Roman" w:hAnsi="Times New Roman" w:cs="Times New Roman"/>
                <w:b/>
                <w:color w:val="000000"/>
              </w:rPr>
              <w:t>Тема КР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30C6">
              <w:rPr>
                <w:rFonts w:ascii="Times New Roman" w:eastAsia="Times New Roman" w:hAnsi="Times New Roman" w:cs="Times New Roman"/>
                <w:b/>
              </w:rPr>
              <w:t>ФИО научного руководителя</w:t>
            </w:r>
          </w:p>
        </w:tc>
      </w:tr>
      <w:tr w:rsidR="00931FC2" w:rsidRPr="000A30C6" w:rsidTr="00931FC2">
        <w:trPr>
          <w:trHeight w:val="917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Бабаджанян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C6">
              <w:rPr>
                <w:rFonts w:ascii="Times New Roman" w:hAnsi="Times New Roman" w:cs="Times New Roman"/>
              </w:rPr>
              <w:t>Карлен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30C6">
              <w:rPr>
                <w:rFonts w:ascii="Times New Roman" w:hAnsi="Times New Roman" w:cs="Times New Roman"/>
              </w:rPr>
              <w:t>Современное состояние и перспективы развития сельского туризма в Ярославской области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9108E" w:rsidRPr="0009108E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931FC2" w:rsidRPr="000A30C6" w:rsidTr="000A30C6">
        <w:trPr>
          <w:trHeight w:val="853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Белякова Анастасия Анатольевна </w:t>
            </w: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Тематические отели в советском стиле: современное состояние и перспективы развития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0A30C6">
              <w:rPr>
                <w:color w:val="000000"/>
                <w:sz w:val="22"/>
                <w:szCs w:val="22"/>
              </w:rPr>
              <w:t xml:space="preserve">к. и. н., доцент кафедры </w:t>
            </w:r>
            <w:proofErr w:type="spellStart"/>
            <w:r w:rsidR="00D60D19">
              <w:rPr>
                <w:color w:val="000000"/>
                <w:sz w:val="22"/>
                <w:szCs w:val="22"/>
              </w:rPr>
              <w:t>регионоведенния</w:t>
            </w:r>
            <w:proofErr w:type="spellEnd"/>
            <w:r w:rsidR="00D60D19">
              <w:rPr>
                <w:color w:val="000000"/>
                <w:sz w:val="22"/>
                <w:szCs w:val="22"/>
              </w:rPr>
              <w:t xml:space="preserve"> и туризма</w:t>
            </w:r>
            <w:r w:rsidRPr="000A30C6">
              <w:rPr>
                <w:color w:val="000000"/>
                <w:sz w:val="22"/>
                <w:szCs w:val="22"/>
              </w:rPr>
              <w:t xml:space="preserve"> Дашковская О.Д.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FC2" w:rsidRPr="000A30C6" w:rsidTr="00931FC2">
        <w:trPr>
          <w:trHeight w:val="910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CE347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67C75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Булатов Захар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Александрович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D60D19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планирования деятельности туристической фирмы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134D14" w:rsidRDefault="00CA7AAE" w:rsidP="00CA7AAE">
            <w:pPr>
              <w:tabs>
                <w:tab w:val="left" w:pos="17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A30C6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A30C6">
              <w:rPr>
                <w:rFonts w:ascii="Times New Roman" w:eastAsia="Times New Roman" w:hAnsi="Times New Roman" w:cs="Times New Roman"/>
              </w:rPr>
              <w:t xml:space="preserve">ст.наук, профессор кафедры  новейшей отечественной истории </w:t>
            </w:r>
            <w:proofErr w:type="spellStart"/>
            <w:r w:rsidRPr="000A30C6">
              <w:rPr>
                <w:rFonts w:ascii="Times New Roman" w:eastAsia="Times New Roman" w:hAnsi="Times New Roman" w:cs="Times New Roman"/>
              </w:rPr>
              <w:t>Федюк</w:t>
            </w:r>
            <w:proofErr w:type="spellEnd"/>
            <w:r w:rsidRPr="000A30C6">
              <w:rPr>
                <w:rFonts w:ascii="Times New Roman" w:eastAsia="Times New Roman" w:hAnsi="Times New Roman" w:cs="Times New Roman"/>
              </w:rPr>
              <w:t xml:space="preserve"> В.П.</w:t>
            </w:r>
          </w:p>
          <w:p w:rsidR="0009108E" w:rsidRPr="0009108E" w:rsidRDefault="0009108E" w:rsidP="00CA7AAE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454525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454525">
              <w:rPr>
                <w:rFonts w:ascii="Times New Roman" w:eastAsia="Calibri" w:hAnsi="Times New Roman" w:cs="Times New Roman"/>
                <w:color w:val="000000"/>
              </w:rPr>
              <w:t xml:space="preserve"> и туризма Мельникова И. Г.</w:t>
            </w:r>
          </w:p>
        </w:tc>
      </w:tr>
      <w:tr w:rsidR="00931FC2" w:rsidRPr="000A30C6" w:rsidTr="0009108E">
        <w:trPr>
          <w:trHeight w:val="813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CE347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Гончарова Виктория Алексеевна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Экстремальный туризм в России: современное состояние и перспективы развития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0A30C6">
              <w:rPr>
                <w:color w:val="000000"/>
                <w:sz w:val="22"/>
                <w:szCs w:val="22"/>
              </w:rPr>
              <w:t xml:space="preserve">к. и. н., доцент кафедры </w:t>
            </w:r>
            <w:proofErr w:type="spellStart"/>
            <w:r w:rsidR="002C0F24">
              <w:rPr>
                <w:color w:val="000000"/>
                <w:sz w:val="22"/>
                <w:szCs w:val="22"/>
              </w:rPr>
              <w:t>регионоведения</w:t>
            </w:r>
            <w:proofErr w:type="spellEnd"/>
            <w:r w:rsidR="002C0F24">
              <w:rPr>
                <w:color w:val="000000"/>
                <w:sz w:val="22"/>
                <w:szCs w:val="22"/>
              </w:rPr>
              <w:t xml:space="preserve"> и туризма</w:t>
            </w:r>
            <w:r w:rsidRPr="000A30C6">
              <w:rPr>
                <w:color w:val="000000"/>
                <w:sz w:val="22"/>
                <w:szCs w:val="22"/>
              </w:rPr>
              <w:t xml:space="preserve"> Дашковская О.Д.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FC2" w:rsidRPr="000A30C6" w:rsidTr="00931FC2">
        <w:trPr>
          <w:trHeight w:val="662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Елизавета Вячеславовна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Ресурсы культурно-познавател</w:t>
            </w:r>
            <w:r w:rsidR="00134D14">
              <w:rPr>
                <w:rFonts w:ascii="Times New Roman" w:hAnsi="Times New Roman" w:cs="Times New Roman"/>
              </w:rPr>
              <w:t xml:space="preserve">ьного  туризма в Витебской области </w:t>
            </w:r>
            <w:r w:rsidRPr="000A30C6">
              <w:rPr>
                <w:rFonts w:ascii="Times New Roman" w:hAnsi="Times New Roman" w:cs="Times New Roman"/>
              </w:rPr>
              <w:t>Республики Беларусь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отечественной средневековой и новой истории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Борисова А.В.</w:t>
            </w:r>
          </w:p>
        </w:tc>
      </w:tr>
      <w:tr w:rsidR="00931FC2" w:rsidRPr="000A30C6" w:rsidTr="00F320F9">
        <w:trPr>
          <w:trHeight w:val="789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67C75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Железнова Диана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Сергеевна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Туристские ресурсы Вельско</w:t>
            </w:r>
            <w:r w:rsidR="00CC2933" w:rsidRPr="000A30C6">
              <w:rPr>
                <w:rFonts w:ascii="Times New Roman" w:hAnsi="Times New Roman" w:cs="Times New Roman"/>
              </w:rPr>
              <w:t>го района Архангельской области</w:t>
            </w:r>
            <w:r w:rsidRPr="000A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Воробьева Н.И.</w:t>
            </w:r>
          </w:p>
        </w:tc>
      </w:tr>
      <w:tr w:rsidR="00931FC2" w:rsidRPr="000A30C6" w:rsidTr="00931FC2">
        <w:trPr>
          <w:trHeight w:val="563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67C75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Запольская Алёна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Ильинична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«Домики на деревьях» как особый тип КСР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F320F9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931FC2" w:rsidRPr="000A30C6" w:rsidTr="00931FC2">
        <w:trPr>
          <w:trHeight w:val="563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7FE9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Кермич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Эльвира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Игоревна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Пешегорные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туристские маршруты по Алтаю 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Данилов А. Ю.</w:t>
            </w:r>
          </w:p>
        </w:tc>
      </w:tr>
      <w:tr w:rsidR="00931FC2" w:rsidRPr="000A30C6" w:rsidTr="00931FC2">
        <w:trPr>
          <w:trHeight w:val="816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Милютина София Дмитриевна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Активный туризм в Российской Федерации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г.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  <w:r w:rsidRPr="000A30C6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931FC2" w:rsidRPr="000A30C6" w:rsidTr="00931FC2">
        <w:trPr>
          <w:trHeight w:val="585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Новожилов Дмитрий Сергеевич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Приморский край как </w:t>
            </w:r>
            <w:proofErr w:type="spellStart"/>
            <w:r w:rsidRPr="000A30C6">
              <w:rPr>
                <w:rFonts w:ascii="Times New Roman" w:hAnsi="Times New Roman" w:cs="Times New Roman"/>
              </w:rPr>
              <w:t>дестинация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культурно-познавательного туризма 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Блинова Е.В.</w:t>
            </w:r>
          </w:p>
        </w:tc>
      </w:tr>
      <w:tr w:rsidR="00931FC2" w:rsidRPr="000A30C6" w:rsidTr="00931FC2">
        <w:trPr>
          <w:trHeight w:val="585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B7FE9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Органов Илья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Алексеевич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Приморский край как </w:t>
            </w:r>
            <w:proofErr w:type="spellStart"/>
            <w:r w:rsidRPr="000A30C6">
              <w:rPr>
                <w:rFonts w:ascii="Times New Roman" w:hAnsi="Times New Roman" w:cs="Times New Roman"/>
              </w:rPr>
              <w:t>дестинация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C6">
              <w:rPr>
                <w:rFonts w:ascii="Times New Roman" w:hAnsi="Times New Roman" w:cs="Times New Roman"/>
              </w:rPr>
              <w:t>пешегорного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туризма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34D14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931FC2" w:rsidRPr="000A30C6" w:rsidTr="00931FC2">
        <w:trPr>
          <w:trHeight w:val="607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67C75" w:rsidRDefault="00931FC2" w:rsidP="00CA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Орлов Никита </w:t>
            </w:r>
          </w:p>
          <w:p w:rsidR="00931FC2" w:rsidRPr="000A30C6" w:rsidRDefault="00931FC2" w:rsidP="00CA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Александрович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Восхождение на </w:t>
            </w:r>
            <w:proofErr w:type="gramStart"/>
            <w:r w:rsidRPr="000A30C6">
              <w:rPr>
                <w:rFonts w:ascii="Times New Roman" w:hAnsi="Times New Roman" w:cs="Times New Roman"/>
              </w:rPr>
              <w:t>г</w:t>
            </w:r>
            <w:proofErr w:type="gramEnd"/>
            <w:r w:rsidRPr="000A30C6">
              <w:rPr>
                <w:rFonts w:ascii="Times New Roman" w:hAnsi="Times New Roman" w:cs="Times New Roman"/>
              </w:rPr>
              <w:t xml:space="preserve">.  Эльбрус как пример экстремального туризма 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Воробьева Н.И.</w:t>
            </w:r>
          </w:p>
        </w:tc>
      </w:tr>
      <w:tr w:rsidR="00931FC2" w:rsidRPr="000A30C6" w:rsidTr="00931FC2">
        <w:trPr>
          <w:trHeight w:val="607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7FE9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 xml:space="preserve">Петрова Анна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Вадимовна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Ресурсы гастрономического туризма в Южной Корее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A7AAE" w:rsidRPr="000A30C6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931FC2" w:rsidRPr="0009108E" w:rsidRDefault="00CA7AAE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931FC2" w:rsidRPr="000A30C6" w:rsidTr="00931FC2">
        <w:trPr>
          <w:trHeight w:val="771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7FE9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Прелов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Никита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Андреевич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Остров Хоккайдо как </w:t>
            </w:r>
            <w:proofErr w:type="gramStart"/>
            <w:r w:rsidRPr="000A30C6">
              <w:rPr>
                <w:rFonts w:ascii="Times New Roman" w:hAnsi="Times New Roman" w:cs="Times New Roman"/>
              </w:rPr>
              <w:t>туристская</w:t>
            </w:r>
            <w:proofErr w:type="gramEnd"/>
            <w:r w:rsidRPr="000A3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C6">
              <w:rPr>
                <w:rFonts w:ascii="Times New Roman" w:hAnsi="Times New Roman" w:cs="Times New Roman"/>
              </w:rPr>
              <w:t>дестинация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Японии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A7AAE" w:rsidRPr="000A30C6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931FC2" w:rsidRPr="000A30C6" w:rsidTr="00931FC2">
        <w:trPr>
          <w:trHeight w:val="651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Самокиш Евгения Вячеславовна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56D82" w:rsidRPr="000A30C6" w:rsidRDefault="00656D82" w:rsidP="00656D82">
            <w:pPr>
              <w:spacing w:after="0" w:line="3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C6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  <w:p w:rsidR="00931FC2" w:rsidRPr="000A30C6" w:rsidRDefault="00931FC2" w:rsidP="00656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как тури</w:t>
            </w:r>
            <w:r w:rsidR="00656D82" w:rsidRPr="000A30C6">
              <w:rPr>
                <w:rFonts w:ascii="Times New Roman" w:hAnsi="Times New Roman" w:cs="Times New Roman"/>
              </w:rPr>
              <w:t>ст</w:t>
            </w:r>
            <w:r w:rsidRPr="000A30C6">
              <w:rPr>
                <w:rFonts w:ascii="Times New Roman" w:hAnsi="Times New Roman" w:cs="Times New Roman"/>
              </w:rPr>
              <w:t>ская дестинация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Блинова Е.В.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</w:t>
            </w:r>
            <w:r w:rsidRPr="000A30C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Серова Екатерина Дмитриевна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Ресурсы этнографического туризма в Северном Таиланде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A7AAE" w:rsidRPr="000A30C6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Савин Д.А.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</w:t>
            </w:r>
            <w:r w:rsidRPr="000A30C6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30C6">
              <w:rPr>
                <w:rFonts w:ascii="Times New Roman" w:hAnsi="Times New Roman" w:cs="Times New Roman"/>
              </w:rPr>
              <w:t>Скулябин</w:t>
            </w:r>
            <w:proofErr w:type="spellEnd"/>
            <w:r w:rsidRPr="000A30C6">
              <w:rPr>
                <w:rFonts w:ascii="Times New Roman" w:hAnsi="Times New Roman" w:cs="Times New Roman"/>
              </w:rPr>
              <w:t xml:space="preserve"> Егор Александрович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Основные экономические показатели деятельности туроператорского предприятия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к. и. н., доцент, зав.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туризма 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bCs/>
                <w:color w:val="000000"/>
              </w:rPr>
              <w:t>Данилов А. Ю.</w:t>
            </w:r>
          </w:p>
        </w:tc>
      </w:tr>
      <w:tr w:rsidR="00931FC2" w:rsidRPr="000A30C6" w:rsidTr="00F70341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1</w:t>
            </w:r>
            <w:r w:rsidRPr="000A30C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Смирнова Анна Константиновна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F70341" w:rsidP="00F70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Бизнес-план открытия предприятия питания, раскрывающего теорию цвета, в </w:t>
            </w:r>
            <w:proofErr w:type="gramStart"/>
            <w:r w:rsidRPr="000A3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0A3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Ярославле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 xml:space="preserve">старший преподаватель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</w:rPr>
              <w:t xml:space="preserve"> и туризма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>Иовлева А.Ю.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F320F9" w:rsidRDefault="00F320F9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Тужилова Екатерина Александровна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F70341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  <w:r w:rsidRPr="000A3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Экологический туризм на Северном Кавказе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 xml:space="preserve">старший преподаватель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</w:rPr>
              <w:t xml:space="preserve"> и туризма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>Иовлева А.Ю.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2</w:t>
            </w:r>
            <w:r w:rsidR="00F320F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Урванцев Андрей Дмитриевич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404154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 xml:space="preserve">Влияние экологических факторов на развитие туризма в городах (на примере </w:t>
            </w:r>
            <w:proofErr w:type="gramStart"/>
            <w:r w:rsidRPr="000A30C6">
              <w:rPr>
                <w:rFonts w:ascii="Times New Roman" w:hAnsi="Times New Roman" w:cs="Times New Roman"/>
              </w:rPr>
              <w:t>г</w:t>
            </w:r>
            <w:proofErr w:type="gramEnd"/>
            <w:r w:rsidRPr="000A30C6">
              <w:rPr>
                <w:rFonts w:ascii="Times New Roman" w:hAnsi="Times New Roman" w:cs="Times New Roman"/>
              </w:rPr>
              <w:t xml:space="preserve">. Ярославля) 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 xml:space="preserve">к. и. н., доцент кафедры </w:t>
            </w:r>
          </w:p>
          <w:p w:rsidR="00F320F9" w:rsidRPr="00F320F9" w:rsidRDefault="00CA7AAE" w:rsidP="00CA7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</w:rPr>
              <w:t xml:space="preserve">всеобщей истории </w:t>
            </w:r>
          </w:p>
          <w:p w:rsidR="00931FC2" w:rsidRPr="000A30C6" w:rsidRDefault="00CA7AAE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30C6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0A30C6">
              <w:rPr>
                <w:rFonts w:ascii="Times New Roman" w:eastAsia="Calibri" w:hAnsi="Times New Roman" w:cs="Times New Roman"/>
              </w:rPr>
              <w:t xml:space="preserve"> О.Г.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</w:rPr>
              <w:t>2</w:t>
            </w:r>
            <w:r w:rsidR="00F320F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Филимонова Алена Александровна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  <w:shd w:val="clear" w:color="auto" w:fill="FFFFFF"/>
              </w:rPr>
              <w:t>Ресурсы лечебно-оздоровительного туризма в Ставропольском крае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320F9" w:rsidRPr="0009108E" w:rsidRDefault="00931FC2" w:rsidP="00CA7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>к. и. н., доцент кафедры отечественной средневековой и новой истории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Смирнова Ю.Б.</w:t>
            </w:r>
          </w:p>
        </w:tc>
      </w:tr>
      <w:tr w:rsidR="00931FC2" w:rsidRPr="000A30C6" w:rsidTr="00931FC2">
        <w:trPr>
          <w:trHeight w:val="674"/>
        </w:trPr>
        <w:tc>
          <w:tcPr>
            <w:tcW w:w="5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A30C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320F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hAnsi="Times New Roman" w:cs="Times New Roman"/>
              </w:rPr>
              <w:t>Чистякова Полина Алексеевна</w:t>
            </w:r>
          </w:p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30C6">
              <w:rPr>
                <w:rFonts w:ascii="Times New Roman" w:hAnsi="Times New Roman" w:cs="Times New Roman"/>
              </w:rPr>
              <w:t>Туристские ресурсы Калининградской области</w:t>
            </w:r>
          </w:p>
        </w:tc>
        <w:tc>
          <w:tcPr>
            <w:tcW w:w="3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31FC2" w:rsidRPr="000A30C6" w:rsidRDefault="00931FC2" w:rsidP="00CA7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к. и. н., доцент кафедры </w:t>
            </w:r>
            <w:proofErr w:type="spellStart"/>
            <w:r w:rsidRPr="000A30C6">
              <w:rPr>
                <w:rFonts w:ascii="Times New Roman" w:eastAsia="Calibri" w:hAnsi="Times New Roman" w:cs="Times New Roman"/>
                <w:color w:val="000000"/>
              </w:rPr>
              <w:t>регионоведения</w:t>
            </w:r>
            <w:proofErr w:type="spellEnd"/>
            <w:r w:rsidRPr="000A30C6">
              <w:rPr>
                <w:rFonts w:ascii="Times New Roman" w:eastAsia="Calibri" w:hAnsi="Times New Roman" w:cs="Times New Roman"/>
                <w:color w:val="000000"/>
              </w:rPr>
              <w:t xml:space="preserve"> и туризма Воробьева Н.И.</w:t>
            </w:r>
          </w:p>
        </w:tc>
      </w:tr>
    </w:tbl>
    <w:p w:rsidR="00931FC2" w:rsidRDefault="00931FC2" w:rsidP="00CA7AAE">
      <w:pPr>
        <w:spacing w:after="0"/>
      </w:pPr>
    </w:p>
    <w:p w:rsidR="00A96A05" w:rsidRPr="003258C3" w:rsidRDefault="00A96A05"/>
    <w:p w:rsidR="003258C3" w:rsidRPr="00CE3472" w:rsidRDefault="003258C3"/>
    <w:p w:rsidR="003258C3" w:rsidRPr="003258C3" w:rsidRDefault="003258C3">
      <w:r>
        <w:rPr>
          <w:rFonts w:ascii="Times New Roman" w:hAnsi="Times New Roman"/>
          <w:sz w:val="24"/>
          <w:szCs w:val="24"/>
        </w:rPr>
        <w:t>Декан исторического факультета        __________________                Р.М.Фролов</w:t>
      </w:r>
    </w:p>
    <w:sectPr w:rsidR="003258C3" w:rsidRPr="003258C3" w:rsidSect="00A9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FC2"/>
    <w:rsid w:val="0009108E"/>
    <w:rsid w:val="000A30C6"/>
    <w:rsid w:val="00134D14"/>
    <w:rsid w:val="00223259"/>
    <w:rsid w:val="002C0F24"/>
    <w:rsid w:val="003258C3"/>
    <w:rsid w:val="00404154"/>
    <w:rsid w:val="004F005F"/>
    <w:rsid w:val="00656D82"/>
    <w:rsid w:val="007B243B"/>
    <w:rsid w:val="007E3786"/>
    <w:rsid w:val="00931FC2"/>
    <w:rsid w:val="00A1264F"/>
    <w:rsid w:val="00A27933"/>
    <w:rsid w:val="00A46300"/>
    <w:rsid w:val="00A96A05"/>
    <w:rsid w:val="00B4794A"/>
    <w:rsid w:val="00CA7AAE"/>
    <w:rsid w:val="00CC2933"/>
    <w:rsid w:val="00CD2F13"/>
    <w:rsid w:val="00CD6133"/>
    <w:rsid w:val="00CE3472"/>
    <w:rsid w:val="00D60D19"/>
    <w:rsid w:val="00E37096"/>
    <w:rsid w:val="00E4680B"/>
    <w:rsid w:val="00EB7FE9"/>
    <w:rsid w:val="00F320F9"/>
    <w:rsid w:val="00F67C75"/>
    <w:rsid w:val="00F70039"/>
    <w:rsid w:val="00F70341"/>
    <w:rsid w:val="00F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2"/>
  </w:style>
  <w:style w:type="paragraph" w:styleId="1">
    <w:name w:val="heading 1"/>
    <w:basedOn w:val="a"/>
    <w:link w:val="10"/>
    <w:uiPriority w:val="9"/>
    <w:qFormat/>
    <w:rsid w:val="0065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F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931FC2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3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kmvie">
    <w:name w:val="ykmvie"/>
    <w:basedOn w:val="a0"/>
    <w:rsid w:val="00656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849">
                      <w:marLeft w:val="0"/>
                      <w:marRight w:val="0"/>
                      <w:marTop w:val="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727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1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Room105</dc:creator>
  <cp:lastModifiedBy>Room105</cp:lastModifiedBy>
  <cp:revision>35</cp:revision>
  <dcterms:created xsi:type="dcterms:W3CDTF">2023-10-02T11:39:00Z</dcterms:created>
  <dcterms:modified xsi:type="dcterms:W3CDTF">2024-01-12T09:24:00Z</dcterms:modified>
</cp:coreProperties>
</file>